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A29CCF" w14:textId="77777777" w:rsidR="00583E6B" w:rsidRPr="001D2E53" w:rsidRDefault="00583E6B" w:rsidP="00F0773B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</w:pPr>
    </w:p>
    <w:p w14:paraId="65CC190D" w14:textId="77777777" w:rsidR="00583E6B" w:rsidRPr="001D2E53" w:rsidRDefault="004D64F6" w:rsidP="004D64F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D64F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Komunikat w sprawie organizacji obsługi interesantów </w:t>
      </w:r>
    </w:p>
    <w:p w14:paraId="2890B3DE" w14:textId="63F5BFCD" w:rsidR="004D64F6" w:rsidRPr="004D64F6" w:rsidRDefault="004D64F6" w:rsidP="004D64F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lang w:eastAsia="pl-PL"/>
        </w:rPr>
      </w:pPr>
      <w:r w:rsidRPr="004D64F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 </w:t>
      </w:r>
      <w:r w:rsidRPr="001D2E5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Gozdnickim Przedsiębiorstwie Wodociągów i Kanalizacji Sp. z o. o.</w:t>
      </w:r>
      <w:r w:rsidRPr="004D64F6">
        <w:rPr>
          <w:rFonts w:ascii="Arial" w:eastAsia="Times New Roman" w:hAnsi="Arial" w:cs="Arial"/>
          <w:color w:val="FF0000"/>
          <w:lang w:eastAsia="pl-PL"/>
        </w:rPr>
        <w:br/>
      </w:r>
    </w:p>
    <w:p w14:paraId="0AD1402A" w14:textId="77777777" w:rsidR="00583E6B" w:rsidRPr="0055577A" w:rsidRDefault="00583E6B" w:rsidP="004D64F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lang w:eastAsia="pl-PL"/>
        </w:rPr>
      </w:pPr>
    </w:p>
    <w:p w14:paraId="7CDBA022" w14:textId="45C627C8" w:rsidR="00583E6B" w:rsidRPr="001D2E53" w:rsidRDefault="004D64F6" w:rsidP="004D64F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4D64F6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Szanowni Państwo,</w:t>
      </w:r>
      <w:r w:rsidRPr="004D64F6"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  <w:t xml:space="preserve">w związku z </w:t>
      </w:r>
      <w:r w:rsidR="007E6E36" w:rsidRPr="001D2E53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zwiększającym</w:t>
      </w:r>
      <w:r w:rsidRPr="004D64F6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się stanem epidemii wywołanym zakażeniami wirusem SARS-CoV-2 </w:t>
      </w:r>
      <w:r w:rsidRPr="001D2E53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podjęliśmy </w:t>
      </w:r>
      <w:r w:rsidRPr="004D64F6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działania mające na celu ograniczenie rozprzestrzeniania się wirusa SARS-CoV-2.</w:t>
      </w:r>
      <w:r w:rsidRPr="004D64F6"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</w:r>
    </w:p>
    <w:p w14:paraId="2BD45875" w14:textId="12288C76" w:rsidR="00583E6B" w:rsidRPr="001D2E53" w:rsidRDefault="004D64F6" w:rsidP="004D64F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4D64F6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W trosce o bezpieczeństwo Państwa</w:t>
      </w:r>
      <w:r w:rsidR="00583E6B" w:rsidRPr="001D2E53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i </w:t>
      </w:r>
      <w:r w:rsidRPr="001D2E53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Państwa rodzin</w:t>
      </w:r>
      <w:r w:rsidRPr="004D64F6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, kierując się dobrem zarówno klientów jak i </w:t>
      </w:r>
      <w:r w:rsidRPr="001D2E53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pracowników firmy</w:t>
      </w:r>
      <w:r w:rsidRPr="004D64F6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, w </w:t>
      </w:r>
      <w:r w:rsidRPr="001D2E53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Gozdnickim Przedsiębiorstwie Wodociągów </w:t>
      </w:r>
      <w:r w:rsidR="00583E6B" w:rsidRPr="001D2E53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        </w:t>
      </w:r>
      <w:r w:rsidRPr="001D2E53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i Kanalizacji Sp. z o. o. w Gozdnicy </w:t>
      </w:r>
      <w:r w:rsidRPr="004D64F6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 </w:t>
      </w:r>
      <w:r w:rsidRPr="004D64F6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od </w:t>
      </w:r>
      <w:r w:rsidRPr="001D2E53">
        <w:rPr>
          <w:rFonts w:ascii="Arial" w:eastAsia="Times New Roman" w:hAnsi="Arial" w:cs="Arial"/>
          <w:sz w:val="24"/>
          <w:szCs w:val="24"/>
          <w:u w:val="single"/>
          <w:lang w:eastAsia="pl-PL"/>
        </w:rPr>
        <w:t>19</w:t>
      </w:r>
      <w:r w:rsidRPr="004D64F6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 </w:t>
      </w:r>
      <w:r w:rsidRPr="001D2E53">
        <w:rPr>
          <w:rFonts w:ascii="Arial" w:eastAsia="Times New Roman" w:hAnsi="Arial" w:cs="Arial"/>
          <w:sz w:val="24"/>
          <w:szCs w:val="24"/>
          <w:u w:val="single"/>
          <w:lang w:eastAsia="pl-PL"/>
        </w:rPr>
        <w:t>października</w:t>
      </w:r>
      <w:r w:rsidRPr="004D64F6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 2020 </w:t>
      </w:r>
      <w:r w:rsidR="007E6E36" w:rsidRPr="001D2E53">
        <w:rPr>
          <w:rFonts w:ascii="Arial" w:eastAsia="Times New Roman" w:hAnsi="Arial" w:cs="Arial"/>
          <w:sz w:val="24"/>
          <w:szCs w:val="24"/>
          <w:u w:val="single"/>
          <w:lang w:eastAsia="pl-PL"/>
        </w:rPr>
        <w:t>r</w:t>
      </w:r>
      <w:r w:rsidR="007E6E36" w:rsidRPr="001D2E5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D64F6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4D64F6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stosuje się organizację obsługi interesantów dostosowaną do aktualnych ograniczeń, nakazów </w:t>
      </w:r>
      <w:r w:rsidR="007E6E36" w:rsidRPr="001D2E53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   </w:t>
      </w:r>
      <w:r w:rsidRPr="004D64F6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i zakazów obowiązujących w związku z wystąpieniem stanu epidemii. </w:t>
      </w:r>
    </w:p>
    <w:p w14:paraId="525123EA" w14:textId="109B2B2F" w:rsidR="004D64F6" w:rsidRPr="004D64F6" w:rsidRDefault="004D64F6" w:rsidP="004D64F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4D64F6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Oznacza to realizację zadań w szczególnym trybie:</w:t>
      </w:r>
    </w:p>
    <w:p w14:paraId="4DF09B52" w14:textId="4AD8C5AC" w:rsidR="0055577A" w:rsidRPr="001D2E53" w:rsidRDefault="004D64F6" w:rsidP="0055577A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1D2E53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zaleca się kontakt z GPWiK w Gozdnicy </w:t>
      </w:r>
      <w:r w:rsidRPr="001D2E53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przede wszystkim</w:t>
      </w:r>
      <w:r w:rsidRPr="001D2E53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 z wykorzystaniem komunikacji elektronicznej</w:t>
      </w:r>
      <w:r w:rsidR="00583E6B" w:rsidRPr="001D2E53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, </w:t>
      </w:r>
      <w:r w:rsidRPr="001D2E53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telefonicznej</w:t>
      </w:r>
      <w:r w:rsidR="00583E6B" w:rsidRPr="001D2E53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  <w:r w:rsidRPr="001D2E53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a także korespondencji tradycyjne</w:t>
      </w:r>
      <w:r w:rsidR="007E6E36" w:rsidRPr="001D2E53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j</w:t>
      </w:r>
      <w:r w:rsidR="0055577A" w:rsidRPr="001D2E53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,</w:t>
      </w:r>
    </w:p>
    <w:p w14:paraId="79242D33" w14:textId="77777777" w:rsidR="0055577A" w:rsidRPr="001D2E53" w:rsidRDefault="0055577A" w:rsidP="0055577A">
      <w:pPr>
        <w:pStyle w:val="Akapitzlist"/>
        <w:shd w:val="clear" w:color="auto" w:fill="FFFFFF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</w:p>
    <w:p w14:paraId="4506286D" w14:textId="0B25DBF8" w:rsidR="0055577A" w:rsidRPr="001D2E53" w:rsidRDefault="004D64F6" w:rsidP="0055577A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1D2E53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bezpośrednia obsługa interesantów realizowana jest z zachowaniem zasady, że dopuszczalna liczba interesantów przebywającyc</w:t>
      </w:r>
      <w:r w:rsidR="00327B31" w:rsidRPr="001D2E53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h</w:t>
      </w:r>
      <w:r w:rsidRPr="001D2E53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 xml:space="preserve"> w tym samym czasie, w jednym pomieszczeniu nie może być większa </w:t>
      </w:r>
      <w:r w:rsidR="00CE2F26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 xml:space="preserve">        </w:t>
      </w:r>
      <w:r w:rsidRPr="001D2E53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niż 1 osoba</w:t>
      </w:r>
      <w:r w:rsidR="0055577A" w:rsidRPr="001D2E53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,</w:t>
      </w:r>
      <w:r w:rsidRPr="001D2E53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 </w:t>
      </w:r>
    </w:p>
    <w:p w14:paraId="09CA3CA0" w14:textId="77777777" w:rsidR="0055577A" w:rsidRPr="00CE2F26" w:rsidRDefault="0055577A" w:rsidP="0055577A">
      <w:pPr>
        <w:pStyle w:val="Akapitzlist"/>
        <w:rPr>
          <w:rFonts w:ascii="Arial" w:eastAsia="Times New Roman" w:hAnsi="Arial" w:cs="Arial"/>
          <w:color w:val="333333"/>
          <w:sz w:val="2"/>
          <w:szCs w:val="2"/>
          <w:lang w:eastAsia="pl-PL"/>
        </w:rPr>
      </w:pPr>
    </w:p>
    <w:p w14:paraId="2E6C3F6E" w14:textId="77777777" w:rsidR="0055577A" w:rsidRPr="001D2E53" w:rsidRDefault="0055577A" w:rsidP="0055577A">
      <w:pPr>
        <w:pStyle w:val="Akapitzlist"/>
        <w:shd w:val="clear" w:color="auto" w:fill="FFFFFF"/>
        <w:spacing w:before="100" w:beforeAutospacing="1" w:after="0" w:line="240" w:lineRule="auto"/>
        <w:ind w:left="1080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</w:p>
    <w:p w14:paraId="2BB4631D" w14:textId="1149E80B" w:rsidR="00583E6B" w:rsidRPr="001D2E53" w:rsidRDefault="00583E6B" w:rsidP="0055577A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1D2E53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pracownicy jak i interesanci w trakcie wykonywania bezpośredniej obsługi zobowiązani są zakrywać</w:t>
      </w:r>
      <w:r w:rsidR="007E6E36" w:rsidRPr="001D2E53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usta i nos</w:t>
      </w:r>
      <w:r w:rsidRPr="001D2E53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, przy pomocy</w:t>
      </w:r>
      <w:r w:rsidR="007E6E36" w:rsidRPr="001D2E53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:</w:t>
      </w:r>
      <w:r w:rsidRPr="001D2E53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maski, maseczki</w:t>
      </w:r>
      <w:r w:rsidR="00327B31" w:rsidRPr="001D2E53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  <w:r w:rsidR="001D2E53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       </w:t>
      </w:r>
      <w:r w:rsidR="00327B31" w:rsidRPr="001D2E53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lub </w:t>
      </w:r>
      <w:r w:rsidRPr="001D2E53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przyłbic</w:t>
      </w:r>
      <w:r w:rsidR="007E6E36" w:rsidRPr="001D2E53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y</w:t>
      </w:r>
      <w:r w:rsidR="0055577A" w:rsidRPr="001D2E53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.</w:t>
      </w:r>
    </w:p>
    <w:p w14:paraId="18374E5F" w14:textId="7B5A86FB" w:rsidR="00583E6B" w:rsidRPr="00583E6B" w:rsidRDefault="00583E6B" w:rsidP="00583E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83E6B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l-PL"/>
        </w:rPr>
        <w:t>Do Państwa dyspozycji pozostaj</w:t>
      </w:r>
      <w:r w:rsidR="00F0773B" w:rsidRPr="001D2E53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l-PL"/>
        </w:rPr>
        <w:t>e</w:t>
      </w:r>
      <w:r w:rsidRPr="00583E6B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l-PL"/>
        </w:rPr>
        <w:t xml:space="preserve"> adres i numer </w:t>
      </w:r>
      <w:r w:rsidR="00F0773B" w:rsidRPr="001D2E53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l-PL"/>
        </w:rPr>
        <w:t>telefonu</w:t>
      </w:r>
      <w:r w:rsidRPr="00583E6B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l-PL"/>
        </w:rPr>
        <w:t xml:space="preserve"> do </w:t>
      </w:r>
      <w:r w:rsidRPr="001D2E53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l-PL"/>
        </w:rPr>
        <w:t>GPWiK Sp. z o. o.</w:t>
      </w:r>
      <w:r w:rsidRPr="00583E6B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l-PL"/>
        </w:rPr>
        <w:t>:</w:t>
      </w:r>
      <w:r w:rsidRPr="00583E6B"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</w:r>
    </w:p>
    <w:p w14:paraId="69AE249C" w14:textId="5B57B793" w:rsidR="00583E6B" w:rsidRDefault="00583E6B" w:rsidP="00F0773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</w:pPr>
      <w:r w:rsidRPr="00583E6B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 xml:space="preserve">adres: ul. </w:t>
      </w:r>
      <w:r w:rsidRPr="001D2E53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3 Maja 6</w:t>
      </w:r>
      <w:r w:rsidRPr="00583E6B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br/>
      </w:r>
      <w:r w:rsidRPr="001D2E53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68 – 130 Gozdnica</w:t>
      </w:r>
      <w:r w:rsidRPr="00583E6B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br/>
        <w:t xml:space="preserve">adres e-mail: </w:t>
      </w:r>
      <w:r w:rsidRPr="001D2E53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gpwik@gozdnica.pl</w:t>
      </w:r>
      <w:r w:rsidRPr="00583E6B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br/>
        <w:t xml:space="preserve">tel.: </w:t>
      </w:r>
      <w:r w:rsidRPr="001D2E53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68 360 10 29</w:t>
      </w:r>
    </w:p>
    <w:p w14:paraId="18F48B08" w14:textId="138F2A4A" w:rsidR="00583E6B" w:rsidRPr="001D2E53" w:rsidRDefault="00583E6B" w:rsidP="00583E6B">
      <w:pPr>
        <w:shd w:val="clear" w:color="auto" w:fill="FFFFFF"/>
        <w:spacing w:after="150" w:line="24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1D2E53">
        <w:rPr>
          <w:rFonts w:ascii="Arial" w:hAnsi="Arial" w:cs="Arial"/>
          <w:color w:val="333333"/>
          <w:sz w:val="24"/>
          <w:szCs w:val="24"/>
          <w:shd w:val="clear" w:color="auto" w:fill="FFFFFF"/>
        </w:rPr>
        <w:t>Pr</w:t>
      </w:r>
      <w:r w:rsidR="00327B31" w:rsidRPr="001D2E53">
        <w:rPr>
          <w:rFonts w:ascii="Arial" w:hAnsi="Arial" w:cs="Arial"/>
          <w:color w:val="333333"/>
          <w:sz w:val="24"/>
          <w:szCs w:val="24"/>
          <w:shd w:val="clear" w:color="auto" w:fill="FFFFFF"/>
        </w:rPr>
        <w:t>osimy</w:t>
      </w:r>
      <w:r w:rsidRPr="001D2E5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Państwa o uszanowanie wprowadzonych zasad i ograniczenie</w:t>
      </w:r>
      <w:r w:rsidR="00F0773B" w:rsidRPr="001D2E5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1D2E5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do minimum osobistych wizyt. W przypadku konieczności kontaktu bezpośredniego, proszę </w:t>
      </w:r>
      <w:r w:rsidR="0055577A" w:rsidRPr="001D2E5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                    </w:t>
      </w:r>
      <w:r w:rsidRPr="001D2E53">
        <w:rPr>
          <w:rFonts w:ascii="Arial" w:hAnsi="Arial" w:cs="Arial"/>
          <w:color w:val="333333"/>
          <w:sz w:val="24"/>
          <w:szCs w:val="24"/>
          <w:shd w:val="clear" w:color="auto" w:fill="FFFFFF"/>
        </w:rPr>
        <w:t>o</w:t>
      </w:r>
      <w:r w:rsidR="0055577A" w:rsidRPr="001D2E5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1D2E53">
        <w:rPr>
          <w:rFonts w:ascii="Arial" w:hAnsi="Arial" w:cs="Arial"/>
          <w:color w:val="333333"/>
          <w:sz w:val="24"/>
          <w:szCs w:val="24"/>
          <w:shd w:val="clear" w:color="auto" w:fill="FFFFFF"/>
        </w:rPr>
        <w:t>wcześniejsze telefoniczne lub mailowe uzgadnianie konkretnego terminu, celem zwiększenia Państwa bezpieczeństwa i ograniczenia czasu oczekiwania na miejscu.</w:t>
      </w:r>
      <w:r w:rsidRPr="001D2E53">
        <w:rPr>
          <w:rFonts w:ascii="Arial" w:hAnsi="Arial" w:cs="Arial"/>
          <w:color w:val="333333"/>
          <w:sz w:val="24"/>
          <w:szCs w:val="24"/>
        </w:rPr>
        <w:br/>
      </w:r>
    </w:p>
    <w:p w14:paraId="64D9749E" w14:textId="5E0B54BC" w:rsidR="00ED59E2" w:rsidRDefault="00583E6B" w:rsidP="00583E6B">
      <w:pPr>
        <w:shd w:val="clear" w:color="auto" w:fill="FFFFFF"/>
        <w:spacing w:after="150" w:line="24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1D2E53">
        <w:rPr>
          <w:rFonts w:ascii="Arial" w:hAnsi="Arial" w:cs="Arial"/>
          <w:color w:val="333333"/>
          <w:sz w:val="24"/>
          <w:szCs w:val="24"/>
          <w:shd w:val="clear" w:color="auto" w:fill="FFFFFF"/>
        </w:rPr>
        <w:t>Dziękujemy za wyrozumiałość.</w:t>
      </w:r>
    </w:p>
    <w:p w14:paraId="5FDF31C7" w14:textId="17BDEDBD" w:rsidR="000A7833" w:rsidRDefault="000A7833" w:rsidP="00583E6B">
      <w:pPr>
        <w:shd w:val="clear" w:color="auto" w:fill="FFFFFF"/>
        <w:spacing w:after="150" w:line="24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ab/>
        <w:t>Prezes Zarządu</w:t>
      </w:r>
    </w:p>
    <w:p w14:paraId="047C964D" w14:textId="0F667233" w:rsidR="000A7833" w:rsidRPr="000A7833" w:rsidRDefault="000A7833" w:rsidP="00583E6B">
      <w:pPr>
        <w:shd w:val="clear" w:color="auto" w:fill="FFFFFF"/>
        <w:spacing w:after="150" w:line="24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ab/>
        <w:t>mgr inż. Mirosław Biały</w:t>
      </w:r>
    </w:p>
    <w:sectPr w:rsidR="000A7833" w:rsidRPr="000A78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545F6"/>
    <w:multiLevelType w:val="multilevel"/>
    <w:tmpl w:val="65ACF6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7B0F7E"/>
    <w:multiLevelType w:val="hybridMultilevel"/>
    <w:tmpl w:val="296EDD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28B0535"/>
    <w:multiLevelType w:val="multilevel"/>
    <w:tmpl w:val="03B212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5930F8"/>
    <w:multiLevelType w:val="hybridMultilevel"/>
    <w:tmpl w:val="869469A8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BB1520D"/>
    <w:multiLevelType w:val="hybridMultilevel"/>
    <w:tmpl w:val="FBEC349C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4F6"/>
    <w:rsid w:val="000A7833"/>
    <w:rsid w:val="001D2E53"/>
    <w:rsid w:val="00327B31"/>
    <w:rsid w:val="004D64F6"/>
    <w:rsid w:val="0055577A"/>
    <w:rsid w:val="00583E6B"/>
    <w:rsid w:val="007E6E36"/>
    <w:rsid w:val="00CE2F26"/>
    <w:rsid w:val="00E418ED"/>
    <w:rsid w:val="00ED59E2"/>
    <w:rsid w:val="00F0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565B4"/>
  <w15:chartTrackingRefBased/>
  <w15:docId w15:val="{FD21C6C8-0AFE-42CF-99D7-33247C5AA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3E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28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267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Kaczmarczyk</dc:creator>
  <cp:keywords/>
  <dc:description/>
  <cp:lastModifiedBy>Marta Kaczmarczyk</cp:lastModifiedBy>
  <cp:revision>5</cp:revision>
  <cp:lastPrinted>2020-10-16T07:44:00Z</cp:lastPrinted>
  <dcterms:created xsi:type="dcterms:W3CDTF">2020-10-16T06:44:00Z</dcterms:created>
  <dcterms:modified xsi:type="dcterms:W3CDTF">2020-10-16T09:06:00Z</dcterms:modified>
</cp:coreProperties>
</file>